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61" w:rsidRPr="0065053E" w:rsidRDefault="0065053E" w:rsidP="00370F09">
      <w:pPr>
        <w:spacing w:line="276" w:lineRule="auto"/>
        <w:jc w:val="center"/>
        <w:rPr>
          <w:rFonts w:asciiTheme="minorHAnsi" w:hAnsiTheme="minorHAnsi" w:cstheme="minorHAnsi"/>
          <w:b/>
        </w:rPr>
      </w:pPr>
      <w:bookmarkStart w:id="0" w:name="_GoBack"/>
      <w:bookmarkEnd w:id="0"/>
      <w:r w:rsidRPr="0065053E">
        <w:rPr>
          <w:rFonts w:asciiTheme="minorHAnsi" w:hAnsiTheme="minorHAnsi" w:cstheme="minorHAnsi"/>
          <w:b/>
          <w:lang w:val="en-US"/>
        </w:rPr>
        <w:t>E</w:t>
      </w:r>
      <w:r w:rsidRPr="0065053E">
        <w:rPr>
          <w:rFonts w:asciiTheme="minorHAnsi" w:hAnsiTheme="minorHAnsi" w:cstheme="minorHAnsi"/>
          <w:b/>
        </w:rPr>
        <w:t>.</w:t>
      </w:r>
      <w:r w:rsidR="00E46442">
        <w:rPr>
          <w:rFonts w:asciiTheme="minorHAnsi" w:hAnsiTheme="minorHAnsi" w:cstheme="minorHAnsi"/>
          <w:b/>
        </w:rPr>
        <w:t>203-3</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65053E" w:rsidRDefault="00344AA5" w:rsidP="004D4661">
      <w:pPr>
        <w:pStyle w:val="ac"/>
        <w:widowControl/>
        <w:jc w:val="both"/>
        <w:rPr>
          <w:rFonts w:asciiTheme="minorHAnsi" w:hAnsiTheme="minorHAnsi" w:cstheme="minorHAnsi"/>
          <w:b/>
          <w:sz w:val="22"/>
          <w:szCs w:val="22"/>
        </w:rPr>
      </w:pPr>
    </w:p>
    <w:p w:rsidR="00344AA5" w:rsidRPr="0065053E" w:rsidRDefault="00344AA5" w:rsidP="00344AA5">
      <w:pPr>
        <w:jc w:val="both"/>
        <w:rPr>
          <w:rFonts w:asciiTheme="minorHAnsi" w:hAnsiTheme="minorHAnsi" w:cstheme="minorHAnsi"/>
          <w:sz w:val="22"/>
          <w:szCs w:val="22"/>
        </w:rPr>
      </w:pPr>
    </w:p>
    <w:p w:rsidR="00344AA5" w:rsidRPr="00E46442" w:rsidRDefault="00344AA5" w:rsidP="00344AA5">
      <w:pPr>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2A4176">
        <w:rPr>
          <w:rFonts w:asciiTheme="minorHAnsi" w:hAnsiTheme="minorHAnsi" w:cstheme="minorHAnsi"/>
          <w:sz w:val="20"/>
          <w:szCs w:val="20"/>
        </w:rPr>
        <w:t>Τμήματος</w:t>
      </w:r>
      <w:r w:rsidR="00060721">
        <w:rPr>
          <w:rFonts w:asciiTheme="minorHAnsi" w:hAnsiTheme="minorHAnsi" w:cstheme="minorHAnsi"/>
          <w:sz w:val="20"/>
          <w:szCs w:val="20"/>
        </w:rPr>
        <w:t xml:space="preserve"> </w:t>
      </w:r>
      <w:r w:rsidRPr="00E46442">
        <w:rPr>
          <w:rFonts w:asciiTheme="minorHAnsi" w:hAnsiTheme="minorHAnsi" w:cstheme="minorHAnsi"/>
          <w:sz w:val="20"/>
          <w:szCs w:val="20"/>
        </w:rPr>
        <w:t>του ΤΕΙ Λάρισας.</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r w:rsidR="00344AA5" w:rsidRPr="00E46442">
        <w:rPr>
          <w:rFonts w:asciiTheme="minorHAnsi" w:hAnsiTheme="minorHAnsi" w:cstheme="minorHAnsi"/>
          <w:b/>
          <w:szCs w:val="22"/>
        </w:rPr>
        <w:t xml:space="preserve"> </w:t>
      </w:r>
    </w:p>
    <w:tbl>
      <w:tblPr>
        <w:tblStyle w:val="a3"/>
        <w:tblW w:w="0" w:type="auto"/>
        <w:jc w:val="center"/>
        <w:tblInd w:w="1101" w:type="dxa"/>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E46442"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Ονοματεπώνυμο: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E46442"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Επιβλέπων/Επιβλέπουσα: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E46442" w:rsidRPr="00E46442" w:rsidRDefault="00E46442" w:rsidP="00E46442">
      <w:pPr>
        <w:rPr>
          <w:rFonts w:asciiTheme="minorHAnsi" w:hAnsiTheme="minorHAnsi" w:cstheme="minorHAnsi"/>
          <w:b/>
          <w:szCs w:val="22"/>
        </w:rPr>
      </w:pPr>
    </w:p>
    <w:p w:rsidR="00344AA5" w:rsidRPr="00E46442" w:rsidRDefault="00060721" w:rsidP="00E46442">
      <w:pPr>
        <w:pStyle w:val="a4"/>
        <w:numPr>
          <w:ilvl w:val="0"/>
          <w:numId w:val="12"/>
        </w:numPr>
        <w:tabs>
          <w:tab w:val="left" w:pos="426"/>
        </w:tabs>
        <w:ind w:left="142" w:hanging="76"/>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r w:rsidR="00344AA5" w:rsidRPr="00E46442">
        <w:rPr>
          <w:rFonts w:asciiTheme="minorHAnsi" w:hAnsiTheme="minorHAnsi" w:cstheme="minorHAnsi"/>
          <w:b/>
          <w:szCs w:val="22"/>
        </w:rPr>
        <w:t xml:space="preserve"> </w:t>
      </w:r>
    </w:p>
    <w:tbl>
      <w:tblPr>
        <w:tblStyle w:val="a3"/>
        <w:tblW w:w="0" w:type="auto"/>
        <w:jc w:val="center"/>
        <w:tblInd w:w="1101" w:type="dxa"/>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E46442"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Κατηγορία: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E46442"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Θεματική Περιοχή:</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E46442"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Τίτλος: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E46442" w:rsidRDefault="00E46442" w:rsidP="00E46442">
      <w:pPr>
        <w:rPr>
          <w:rFonts w:asciiTheme="minorHAnsi" w:hAnsiTheme="minorHAnsi" w:cstheme="minorHAnsi"/>
          <w:b/>
          <w:szCs w:val="22"/>
        </w:rPr>
      </w:pPr>
    </w:p>
    <w:p w:rsidR="00344AA5" w:rsidRPr="0065053E" w:rsidRDefault="00344AA5" w:rsidP="00E46442">
      <w:pPr>
        <w:spacing w:before="120" w:after="120"/>
        <w:rPr>
          <w:rFonts w:asciiTheme="minorHAnsi" w:hAnsiTheme="minorHAnsi" w:cstheme="minorHAnsi"/>
          <w:sz w:val="22"/>
          <w:szCs w:val="22"/>
        </w:rPr>
      </w:pPr>
      <w:r w:rsidRPr="0065053E">
        <w:rPr>
          <w:rFonts w:asciiTheme="minorHAnsi" w:hAnsiTheme="minorHAnsi" w:cstheme="minorHAnsi"/>
          <w:b/>
          <w:sz w:val="22"/>
          <w:szCs w:val="22"/>
        </w:rPr>
        <w:t xml:space="preserve">3. Σύντομη περίληψη </w:t>
      </w:r>
      <w:r w:rsidRPr="0065053E">
        <w:rPr>
          <w:rFonts w:asciiTheme="minorHAnsi" w:hAnsiTheme="minorHAnsi" w:cstheme="minorHAnsi"/>
          <w:sz w:val="22"/>
          <w:szCs w:val="22"/>
        </w:rPr>
        <w:t>(μέχρι 300 λέξεις)</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5D3808" w:rsidRPr="0065053E" w:rsidRDefault="005D380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5D3808" w:rsidRPr="0065053E" w:rsidRDefault="005D380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2C5C38" w:rsidRPr="0065053E" w:rsidRDefault="002C5C38"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Default="00344AA5" w:rsidP="00800C9B">
      <w:pPr>
        <w:spacing w:before="120" w:after="120"/>
        <w:rPr>
          <w:rFonts w:asciiTheme="minorHAnsi" w:hAnsiTheme="minorHAnsi" w:cstheme="minorHAnsi"/>
          <w:sz w:val="22"/>
          <w:szCs w:val="22"/>
        </w:rPr>
      </w:pPr>
      <w:r w:rsidRPr="0065053E">
        <w:rPr>
          <w:rFonts w:asciiTheme="minorHAnsi" w:hAnsiTheme="minorHAnsi" w:cstheme="minorHAnsi"/>
          <w:b/>
          <w:sz w:val="22"/>
          <w:szCs w:val="22"/>
        </w:rPr>
        <w:t xml:space="preserve">4. </w:t>
      </w:r>
      <w:r w:rsidR="00800C9B" w:rsidRPr="0065053E">
        <w:rPr>
          <w:rFonts w:asciiTheme="minorHAnsi" w:hAnsiTheme="minorHAnsi" w:cstheme="minorHAnsi"/>
          <w:b/>
          <w:sz w:val="22"/>
          <w:szCs w:val="22"/>
        </w:rPr>
        <w:t xml:space="preserve">Σύντομη περίληψη </w:t>
      </w:r>
      <w:r w:rsidR="00800C9B">
        <w:rPr>
          <w:rFonts w:asciiTheme="minorHAnsi" w:hAnsiTheme="minorHAnsi" w:cstheme="minorHAnsi"/>
          <w:b/>
          <w:sz w:val="22"/>
          <w:szCs w:val="22"/>
        </w:rPr>
        <w:t xml:space="preserve">στην Αγγλική </w:t>
      </w:r>
      <w:r w:rsidR="00800C9B" w:rsidRPr="0065053E">
        <w:rPr>
          <w:rFonts w:asciiTheme="minorHAnsi" w:hAnsiTheme="minorHAnsi" w:cstheme="minorHAnsi"/>
          <w:sz w:val="22"/>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800C9B" w:rsidP="00E46442">
      <w:pPr>
        <w:spacing w:before="120" w:after="120"/>
        <w:rPr>
          <w:rFonts w:asciiTheme="minorHAnsi" w:hAnsiTheme="minorHAnsi" w:cstheme="minorHAnsi"/>
          <w:b/>
          <w:sz w:val="22"/>
          <w:szCs w:val="22"/>
        </w:rPr>
      </w:pPr>
      <w:r>
        <w:rPr>
          <w:rFonts w:asciiTheme="minorHAnsi" w:hAnsiTheme="minorHAnsi" w:cstheme="minorHAnsi"/>
          <w:b/>
          <w:sz w:val="22"/>
          <w:szCs w:val="22"/>
        </w:rPr>
        <w:lastRenderedPageBreak/>
        <w:t>5</w:t>
      </w:r>
      <w:r w:rsidRPr="0065053E">
        <w:rPr>
          <w:rFonts w:asciiTheme="minorHAnsi" w:hAnsiTheme="minorHAnsi" w:cstheme="minorHAnsi"/>
          <w:b/>
          <w:sz w:val="22"/>
          <w:szCs w:val="22"/>
        </w:rPr>
        <w:t xml:space="preserve">. </w:t>
      </w:r>
      <w:r w:rsidR="00F27A22" w:rsidRPr="0065053E">
        <w:rPr>
          <w:rFonts w:asciiTheme="minorHAnsi" w:hAnsiTheme="minorHAnsi" w:cstheme="minorHAnsi"/>
          <w:b/>
          <w:sz w:val="22"/>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rPr>
          <w:rFonts w:asciiTheme="minorHAnsi" w:hAnsiTheme="minorHAnsi" w:cstheme="minorHAnsi"/>
          <w:sz w:val="22"/>
          <w:szCs w:val="22"/>
        </w:rPr>
      </w:pPr>
    </w:p>
    <w:p w:rsidR="00344AA5" w:rsidRPr="0065053E" w:rsidRDefault="00F27A22" w:rsidP="00E46442">
      <w:pPr>
        <w:spacing w:before="120" w:after="120"/>
        <w:rPr>
          <w:rFonts w:asciiTheme="minorHAnsi" w:hAnsiTheme="minorHAnsi" w:cstheme="minorHAnsi"/>
          <w:b/>
          <w:sz w:val="22"/>
          <w:szCs w:val="22"/>
        </w:rPr>
      </w:pPr>
      <w:r w:rsidRPr="0065053E">
        <w:rPr>
          <w:rFonts w:asciiTheme="minorHAnsi" w:hAnsiTheme="minorHAnsi" w:cstheme="minorHAnsi"/>
          <w:b/>
          <w:sz w:val="22"/>
          <w:szCs w:val="22"/>
        </w:rPr>
        <w:t>5</w:t>
      </w:r>
      <w:r w:rsidR="00344AA5" w:rsidRPr="0065053E">
        <w:rPr>
          <w:rFonts w:asciiTheme="minorHAnsi" w:hAnsiTheme="minorHAnsi" w:cstheme="minorHAnsi"/>
          <w:b/>
          <w:sz w:val="22"/>
          <w:szCs w:val="22"/>
        </w:rPr>
        <w:t xml:space="preserve">. </w:t>
      </w:r>
      <w:r w:rsidRPr="0065053E">
        <w:rPr>
          <w:rFonts w:asciiTheme="minorHAnsi" w:hAnsiTheme="minorHAnsi" w:cstheme="minorHAnsi"/>
          <w:b/>
          <w:sz w:val="22"/>
          <w:szCs w:val="22"/>
        </w:rPr>
        <w:t xml:space="preserve">Υπογραφές </w:t>
      </w:r>
    </w:p>
    <w:p w:rsidR="00F27A22" w:rsidRPr="0065053E" w:rsidRDefault="00F27A22" w:rsidP="00344AA5">
      <w:pPr>
        <w:rPr>
          <w:rFonts w:asciiTheme="minorHAnsi" w:hAnsiTheme="minorHAnsi" w:cstheme="minorHAnsi"/>
          <w:sz w:val="22"/>
          <w:szCs w:val="22"/>
        </w:rPr>
      </w:pPr>
    </w:p>
    <w:p w:rsidR="00344AA5" w:rsidRPr="00E46442" w:rsidRDefault="00F27A2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proofErr w:type="spellStart"/>
      <w:r w:rsidR="002C1309">
        <w:rPr>
          <w:rFonts w:asciiTheme="minorHAnsi" w:hAnsiTheme="minorHAnsi" w:cstheme="minorHAnsi"/>
          <w:sz w:val="20"/>
          <w:szCs w:val="20"/>
        </w:rPr>
        <w:t>πυχιακής</w:t>
      </w:r>
      <w:proofErr w:type="spellEnd"/>
      <w:r w:rsidR="002C1309">
        <w:rPr>
          <w:rFonts w:asciiTheme="minorHAnsi" w:hAnsiTheme="minorHAnsi" w:cstheme="minorHAnsi"/>
          <w:sz w:val="20"/>
          <w:szCs w:val="20"/>
        </w:rPr>
        <w:t>/</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στην έρευνα για τους σκοπούς της. </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E46442">
        <w:rPr>
          <w:rFonts w:asciiTheme="minorHAnsi" w:hAnsiTheme="minorHAnsi" w:cstheme="minorHAnsi"/>
          <w:sz w:val="20"/>
          <w:szCs w:val="20"/>
          <w:lang w:val="en-GB"/>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headerReference w:type="default" r:id="rId8"/>
      <w:footerReference w:type="even" r:id="rId9"/>
      <w:footerReference w:type="default" r:id="rId10"/>
      <w:headerReference w:type="first" r:id="rId11"/>
      <w:footerReference w:type="first" r:id="rId12"/>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21" w:rsidRDefault="006B3221">
      <w:r>
        <w:separator/>
      </w:r>
    </w:p>
  </w:endnote>
  <w:endnote w:type="continuationSeparator" w:id="0">
    <w:p w:rsidR="006B3221" w:rsidRDefault="006B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DBA" w:rsidRPr="00E46442" w:rsidRDefault="00B7404F" w:rsidP="00E46442">
    <w:pPr>
      <w:pStyle w:val="ae"/>
      <w:pBdr>
        <w:top w:val="thinThickSmallGap" w:sz="24" w:space="1" w:color="622423" w:themeColor="accent2" w:themeShade="7F"/>
      </w:pBdr>
      <w:rPr>
        <w:rFonts w:asciiTheme="minorHAnsi" w:hAnsiTheme="minorHAnsi" w:cstheme="minorHAnsi"/>
        <w:sz w:val="18"/>
        <w:szCs w:val="18"/>
        <w:lang w:val="en-US"/>
      </w:rPr>
    </w:pPr>
    <w:r>
      <w:rPr>
        <w:rFonts w:asciiTheme="minorHAnsi" w:eastAsiaTheme="majorEastAsia" w:hAnsiTheme="minorHAnsi" w:cstheme="minorHAnsi"/>
        <w:sz w:val="18"/>
        <w:szCs w:val="18"/>
        <w:lang w:val="en-US"/>
      </w:rPr>
      <w:t>E.203-3/20</w:t>
    </w:r>
    <w:r w:rsidR="00E46442" w:rsidRPr="00E46442">
      <w:rPr>
        <w:rFonts w:asciiTheme="minorHAnsi" w:eastAsiaTheme="majorEastAsia" w:hAnsiTheme="minorHAnsi" w:cstheme="minorHAnsi"/>
        <w:sz w:val="18"/>
        <w:szCs w:val="18"/>
        <w:lang w:val="en-US"/>
      </w:rPr>
      <w:t>-1</w:t>
    </w:r>
    <w:r>
      <w:rPr>
        <w:rFonts w:asciiTheme="minorHAnsi" w:eastAsiaTheme="majorEastAsia" w:hAnsiTheme="minorHAnsi" w:cstheme="minorHAnsi"/>
        <w:sz w:val="18"/>
        <w:szCs w:val="18"/>
        <w:lang w:val="en-US"/>
      </w:rPr>
      <w:t>2</w:t>
    </w:r>
    <w:r w:rsidR="00E46442" w:rsidRPr="00E46442">
      <w:rPr>
        <w:rFonts w:asciiTheme="minorHAnsi" w:eastAsiaTheme="majorEastAsia" w:hAnsiTheme="minorHAnsi" w:cstheme="minorHAnsi"/>
        <w:sz w:val="18"/>
        <w:szCs w:val="18"/>
        <w:lang w:val="en-US"/>
      </w:rPr>
      <w:t>-2012/</w:t>
    </w:r>
    <w:r w:rsidR="00E46442" w:rsidRPr="00E46442">
      <w:rPr>
        <w:rFonts w:asciiTheme="minorHAnsi" w:eastAsiaTheme="majorEastAsia" w:hAnsiTheme="minorHAnsi" w:cstheme="minorHAnsi"/>
        <w:sz w:val="18"/>
        <w:szCs w:val="18"/>
      </w:rPr>
      <w:t>ΕΚΔ.1.0</w:t>
    </w:r>
    <w:r w:rsidR="00E46442" w:rsidRPr="00E46442">
      <w:rPr>
        <w:rFonts w:asciiTheme="minorHAnsi" w:eastAsiaTheme="majorEastAsia" w:hAnsiTheme="minorHAnsi" w:cstheme="minorHAnsi"/>
        <w:sz w:val="18"/>
        <w:szCs w:val="18"/>
      </w:rPr>
      <w:ptab w:relativeTo="margin" w:alignment="right" w:leader="none"/>
    </w:r>
    <w:r w:rsidR="00E46442" w:rsidRPr="00E46442">
      <w:rPr>
        <w:rFonts w:asciiTheme="minorHAnsi" w:eastAsiaTheme="majorEastAsia" w:hAnsiTheme="minorHAnsi" w:cstheme="minorHAnsi"/>
        <w:sz w:val="18"/>
        <w:szCs w:val="18"/>
      </w:rPr>
      <w:t xml:space="preserve">Σελίδα </w:t>
    </w:r>
    <w:r w:rsidR="00E46442" w:rsidRPr="00E46442">
      <w:rPr>
        <w:rFonts w:asciiTheme="minorHAnsi" w:eastAsiaTheme="minorEastAsia" w:hAnsiTheme="minorHAnsi" w:cstheme="minorHAnsi"/>
        <w:sz w:val="18"/>
        <w:szCs w:val="18"/>
      </w:rPr>
      <w:fldChar w:fldCharType="begin"/>
    </w:r>
    <w:r w:rsidR="00E46442" w:rsidRPr="00E46442">
      <w:rPr>
        <w:rFonts w:asciiTheme="minorHAnsi" w:hAnsiTheme="minorHAnsi" w:cstheme="minorHAnsi"/>
        <w:sz w:val="18"/>
        <w:szCs w:val="18"/>
      </w:rPr>
      <w:instrText>PAGE   \* MERGEFORMAT</w:instrText>
    </w:r>
    <w:r w:rsidR="00E46442" w:rsidRPr="00E46442">
      <w:rPr>
        <w:rFonts w:asciiTheme="minorHAnsi" w:eastAsiaTheme="minorEastAsia" w:hAnsiTheme="minorHAnsi" w:cstheme="minorHAnsi"/>
        <w:sz w:val="18"/>
        <w:szCs w:val="18"/>
      </w:rPr>
      <w:fldChar w:fldCharType="separate"/>
    </w:r>
    <w:r w:rsidR="001D78C4" w:rsidRPr="001D78C4">
      <w:rPr>
        <w:rFonts w:asciiTheme="minorHAnsi" w:eastAsiaTheme="majorEastAsia" w:hAnsiTheme="minorHAnsi" w:cstheme="minorHAnsi"/>
        <w:noProof/>
        <w:sz w:val="18"/>
        <w:szCs w:val="18"/>
      </w:rPr>
      <w:t>2</w:t>
    </w:r>
    <w:r w:rsidR="00E46442" w:rsidRPr="00E46442">
      <w:rPr>
        <w:rFonts w:asciiTheme="minorHAnsi" w:eastAsiaTheme="majorEastAsia" w:hAnsiTheme="minorHAnsi" w:cstheme="minorHAnsi"/>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D3A" w:rsidRPr="00E46442" w:rsidRDefault="00575D3A" w:rsidP="00575D3A">
    <w:pPr>
      <w:pStyle w:val="ae"/>
      <w:pBdr>
        <w:top w:val="thinThickSmallGap" w:sz="24" w:space="1" w:color="622423" w:themeColor="accent2" w:themeShade="7F"/>
      </w:pBdr>
      <w:rPr>
        <w:rFonts w:asciiTheme="minorHAnsi" w:hAnsiTheme="minorHAnsi" w:cstheme="minorHAnsi"/>
        <w:sz w:val="18"/>
        <w:szCs w:val="18"/>
        <w:lang w:val="en-US"/>
      </w:rPr>
    </w:pPr>
    <w:r>
      <w:rPr>
        <w:rFonts w:asciiTheme="minorHAnsi" w:eastAsiaTheme="majorEastAsia" w:hAnsiTheme="minorHAnsi" w:cstheme="minorHAnsi"/>
        <w:sz w:val="18"/>
        <w:szCs w:val="18"/>
        <w:lang w:val="en-US"/>
      </w:rPr>
      <w:t>E.203-3/20</w:t>
    </w:r>
    <w:r w:rsidRPr="00E46442">
      <w:rPr>
        <w:rFonts w:asciiTheme="minorHAnsi" w:eastAsiaTheme="majorEastAsia" w:hAnsiTheme="minorHAnsi" w:cstheme="minorHAnsi"/>
        <w:sz w:val="18"/>
        <w:szCs w:val="18"/>
        <w:lang w:val="en-US"/>
      </w:rPr>
      <w:t>-1</w:t>
    </w:r>
    <w:r>
      <w:rPr>
        <w:rFonts w:asciiTheme="minorHAnsi" w:eastAsiaTheme="majorEastAsia" w:hAnsiTheme="minorHAnsi" w:cstheme="minorHAnsi"/>
        <w:sz w:val="18"/>
        <w:szCs w:val="18"/>
        <w:lang w:val="en-US"/>
      </w:rPr>
      <w:t>2</w:t>
    </w:r>
    <w:r w:rsidRPr="00E46442">
      <w:rPr>
        <w:rFonts w:asciiTheme="minorHAnsi" w:eastAsiaTheme="majorEastAsia" w:hAnsiTheme="minorHAnsi" w:cstheme="minorHAnsi"/>
        <w:sz w:val="18"/>
        <w:szCs w:val="18"/>
        <w:lang w:val="en-US"/>
      </w:rPr>
      <w:t>-2012/</w:t>
    </w:r>
    <w:r w:rsidRPr="00E46442">
      <w:rPr>
        <w:rFonts w:asciiTheme="minorHAnsi" w:eastAsiaTheme="majorEastAsia" w:hAnsiTheme="minorHAnsi" w:cstheme="minorHAnsi"/>
        <w:sz w:val="18"/>
        <w:szCs w:val="18"/>
      </w:rPr>
      <w:t>ΕΚΔ.1.0</w:t>
    </w:r>
    <w:r w:rsidRPr="00E46442">
      <w:rPr>
        <w:rFonts w:asciiTheme="minorHAnsi" w:eastAsiaTheme="majorEastAsia" w:hAnsiTheme="minorHAnsi" w:cstheme="minorHAnsi"/>
        <w:sz w:val="18"/>
        <w:szCs w:val="18"/>
      </w:rPr>
      <w:ptab w:relativeTo="margin" w:alignment="right" w:leader="none"/>
    </w:r>
    <w:r w:rsidRPr="00E46442">
      <w:rPr>
        <w:rFonts w:asciiTheme="minorHAnsi" w:eastAsiaTheme="majorEastAsia" w:hAnsiTheme="minorHAnsi" w:cstheme="minorHAnsi"/>
        <w:sz w:val="18"/>
        <w:szCs w:val="18"/>
      </w:rPr>
      <w:t xml:space="preserve">Σελίδα </w:t>
    </w:r>
    <w:r w:rsidRPr="00E46442">
      <w:rPr>
        <w:rFonts w:asciiTheme="minorHAnsi" w:eastAsiaTheme="minorEastAsia" w:hAnsiTheme="minorHAnsi" w:cstheme="minorHAnsi"/>
        <w:sz w:val="18"/>
        <w:szCs w:val="18"/>
      </w:rPr>
      <w:fldChar w:fldCharType="begin"/>
    </w:r>
    <w:r w:rsidRPr="00E46442">
      <w:rPr>
        <w:rFonts w:asciiTheme="minorHAnsi" w:hAnsiTheme="minorHAnsi" w:cstheme="minorHAnsi"/>
        <w:sz w:val="18"/>
        <w:szCs w:val="18"/>
      </w:rPr>
      <w:instrText>PAGE   \* MERGEFORMAT</w:instrText>
    </w:r>
    <w:r w:rsidRPr="00E46442">
      <w:rPr>
        <w:rFonts w:asciiTheme="minorHAnsi" w:eastAsiaTheme="minorEastAsia" w:hAnsiTheme="minorHAnsi" w:cstheme="minorHAnsi"/>
        <w:sz w:val="18"/>
        <w:szCs w:val="18"/>
      </w:rPr>
      <w:fldChar w:fldCharType="separate"/>
    </w:r>
    <w:r w:rsidR="001D78C4" w:rsidRPr="001D78C4">
      <w:rPr>
        <w:rFonts w:asciiTheme="minorHAnsi" w:eastAsiaTheme="majorEastAsia" w:hAnsiTheme="minorHAnsi" w:cstheme="minorHAnsi"/>
        <w:noProof/>
        <w:sz w:val="18"/>
        <w:szCs w:val="18"/>
      </w:rPr>
      <w:t>1</w:t>
    </w:r>
    <w:r w:rsidRPr="00E46442">
      <w:rPr>
        <w:rFonts w:asciiTheme="minorHAnsi" w:eastAsiaTheme="majorEastAsia" w:hAnsiTheme="minorHAnsi"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21" w:rsidRDefault="006B3221">
      <w:r>
        <w:separator/>
      </w:r>
    </w:p>
  </w:footnote>
  <w:footnote w:type="continuationSeparator" w:id="0">
    <w:p w:rsidR="006B3221" w:rsidRDefault="006B3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885" w:type="dxa"/>
      <w:tblLook w:val="04A0" w:firstRow="1" w:lastRow="0" w:firstColumn="1" w:lastColumn="0" w:noHBand="0" w:noVBand="1"/>
    </w:tblPr>
    <w:tblGrid>
      <w:gridCol w:w="1844"/>
      <w:gridCol w:w="6662"/>
      <w:gridCol w:w="1985"/>
    </w:tblGrid>
    <w:tr w:rsidR="004D4661" w:rsidRPr="006C3E1F">
      <w:tc>
        <w:tcPr>
          <w:tcW w:w="1844" w:type="dxa"/>
        </w:tcPr>
        <w:p w:rsidR="004D4661" w:rsidRDefault="004D4661"/>
      </w:tc>
      <w:tc>
        <w:tcPr>
          <w:tcW w:w="6662" w:type="dxa"/>
        </w:tcPr>
        <w:p w:rsidR="004D4661" w:rsidRDefault="004D4661"/>
      </w:tc>
      <w:tc>
        <w:tcPr>
          <w:tcW w:w="1985" w:type="dxa"/>
        </w:tcPr>
        <w:p w:rsidR="004D4661" w:rsidRDefault="004D4661"/>
      </w:tc>
    </w:tr>
  </w:tbl>
  <w:p w:rsidR="00AD05EA" w:rsidRDefault="00AD05E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5"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38"/>
      <w:gridCol w:w="1056"/>
      <w:gridCol w:w="1095"/>
      <w:gridCol w:w="4086"/>
      <w:gridCol w:w="1920"/>
    </w:tblGrid>
    <w:tr w:rsidR="002C1309" w:rsidRPr="00AA6463" w:rsidTr="002C1309">
      <w:trPr>
        <w:cantSplit/>
        <w:trHeight w:val="217"/>
        <w:jc w:val="center"/>
      </w:trPr>
      <w:tc>
        <w:tcPr>
          <w:tcW w:w="1638" w:type="dxa"/>
          <w:vMerge w:val="restart"/>
          <w:tcBorders>
            <w:right w:val="single" w:sz="4" w:space="0" w:color="auto"/>
          </w:tcBorders>
        </w:tcPr>
        <w:p w:rsidR="002C1309" w:rsidRPr="00AA6463" w:rsidRDefault="002C1309" w:rsidP="006F3C32">
          <w:pPr>
            <w:spacing w:before="60" w:after="60"/>
            <w:ind w:left="-110"/>
            <w:jc w:val="right"/>
            <w:rPr>
              <w:rFonts w:ascii="Calibri" w:hAnsi="Calibri" w:cs="Arial"/>
              <w:color w:val="365F91"/>
              <w:sz w:val="16"/>
              <w:szCs w:val="16"/>
            </w:rPr>
          </w:pPr>
        </w:p>
      </w:tc>
      <w:tc>
        <w:tcPr>
          <w:tcW w:w="1056"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rPr>
          </w:pPr>
          <w:r w:rsidRPr="00AA6463">
            <w:rPr>
              <w:rFonts w:ascii="Calibri" w:hAnsi="Calibri" w:cs="Arial"/>
              <w:color w:val="365F91"/>
              <w:sz w:val="16"/>
              <w:szCs w:val="16"/>
            </w:rPr>
            <w:t>ΚΩΔΙΚΟΣ:</w:t>
          </w:r>
        </w:p>
      </w:tc>
      <w:tc>
        <w:tcPr>
          <w:tcW w:w="1095" w:type="dxa"/>
          <w:tcBorders>
            <w:left w:val="single" w:sz="4" w:space="0" w:color="auto"/>
          </w:tcBorders>
          <w:vAlign w:val="center"/>
        </w:tcPr>
        <w:p w:rsidR="002C1309" w:rsidRPr="00491602" w:rsidRDefault="002C1309" w:rsidP="00E46442">
          <w:pPr>
            <w:spacing w:before="60" w:after="60"/>
            <w:jc w:val="center"/>
            <w:rPr>
              <w:rFonts w:ascii="Calibri" w:hAnsi="Calibri" w:cs="Arial"/>
              <w:b/>
              <w:color w:val="984806"/>
              <w:sz w:val="16"/>
              <w:szCs w:val="16"/>
            </w:rPr>
          </w:pPr>
          <w:r w:rsidRPr="00AA6463">
            <w:rPr>
              <w:rFonts w:ascii="Calibri" w:hAnsi="Calibri" w:cs="Arial"/>
              <w:b/>
              <w:color w:val="984806"/>
              <w:sz w:val="16"/>
              <w:szCs w:val="16"/>
            </w:rPr>
            <w:t>Ε.</w:t>
          </w:r>
          <w:r w:rsidRPr="00AA6463">
            <w:rPr>
              <w:rFonts w:ascii="Calibri" w:hAnsi="Calibri" w:cs="Arial"/>
              <w:b/>
              <w:color w:val="984806"/>
              <w:sz w:val="16"/>
              <w:szCs w:val="16"/>
              <w:lang w:val="en-US"/>
            </w:rPr>
            <w:t>20</w:t>
          </w:r>
          <w:r>
            <w:rPr>
              <w:rFonts w:ascii="Calibri" w:hAnsi="Calibri" w:cs="Arial"/>
              <w:b/>
              <w:color w:val="984806"/>
              <w:sz w:val="16"/>
              <w:szCs w:val="16"/>
            </w:rPr>
            <w:t>3-3</w:t>
          </w:r>
        </w:p>
      </w:tc>
      <w:tc>
        <w:tcPr>
          <w:tcW w:w="4086" w:type="dxa"/>
          <w:shd w:val="clear" w:color="auto" w:fill="auto"/>
          <w:vAlign w:val="center"/>
        </w:tcPr>
        <w:p w:rsidR="002C1309" w:rsidRPr="00AA6463" w:rsidRDefault="002C1309" w:rsidP="006F3C32">
          <w:pPr>
            <w:spacing w:before="60" w:after="60"/>
            <w:jc w:val="center"/>
            <w:rPr>
              <w:rFonts w:ascii="Calibri" w:hAnsi="Calibri" w:cs="Arial"/>
              <w:b/>
              <w:color w:val="984806"/>
              <w:sz w:val="16"/>
              <w:szCs w:val="16"/>
            </w:rPr>
          </w:pPr>
          <w:r w:rsidRPr="00AA6463">
            <w:rPr>
              <w:rFonts w:ascii="Calibri" w:hAnsi="Calibri" w:cs="Arial"/>
              <w:b/>
              <w:color w:val="984806"/>
              <w:sz w:val="16"/>
              <w:szCs w:val="16"/>
            </w:rPr>
            <w:t>ΕΝΤΥΠΑ ΣΥΣΤΗΜΑΤΟΣ ΠΟΙΟΤΗΤΑΣ</w:t>
          </w:r>
        </w:p>
      </w:tc>
      <w:tc>
        <w:tcPr>
          <w:tcW w:w="1920" w:type="dxa"/>
          <w:vMerge w:val="restart"/>
        </w:tcPr>
        <w:p w:rsidR="002C1309" w:rsidRPr="00AA6463" w:rsidRDefault="002C1309" w:rsidP="006F3C32">
          <w:pPr>
            <w:tabs>
              <w:tab w:val="center" w:pos="910"/>
            </w:tabs>
            <w:spacing w:before="60" w:after="60"/>
            <w:jc w:val="center"/>
            <w:rPr>
              <w:rFonts w:ascii="Calibri" w:hAnsi="Calibri" w:cs="Arial"/>
              <w:sz w:val="16"/>
              <w:szCs w:val="16"/>
            </w:rPr>
          </w:pPr>
          <w:r>
            <w:rPr>
              <w:rFonts w:ascii="Calibri" w:hAnsi="Calibri" w:cs="Arial"/>
              <w:noProof/>
              <w:sz w:val="16"/>
              <w:szCs w:val="16"/>
            </w:rPr>
            <w:drawing>
              <wp:inline distT="0" distB="0" distL="0" distR="0" wp14:anchorId="44F47595" wp14:editId="714FB329">
                <wp:extent cx="923925" cy="742950"/>
                <wp:effectExtent l="0" t="0" r="9525" b="0"/>
                <wp:docPr id="1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tc>
    </w:tr>
    <w:tr w:rsidR="002C1309" w:rsidRPr="00AA6463" w:rsidTr="002C1309">
      <w:trPr>
        <w:cantSplit/>
        <w:trHeight w:val="699"/>
        <w:jc w:val="center"/>
      </w:trPr>
      <w:tc>
        <w:tcPr>
          <w:tcW w:w="1638" w:type="dxa"/>
          <w:vMerge/>
          <w:tcBorders>
            <w:right w:val="single" w:sz="4" w:space="0" w:color="auto"/>
          </w:tcBorders>
        </w:tcPr>
        <w:p w:rsidR="002C1309" w:rsidRDefault="002C1309" w:rsidP="006F3C32">
          <w:pPr>
            <w:spacing w:before="60" w:after="60"/>
            <w:ind w:left="-110"/>
            <w:jc w:val="right"/>
            <w:rPr>
              <w:rFonts w:ascii="Calibri" w:hAnsi="Calibri" w:cs="Arial"/>
              <w:color w:val="365F91"/>
              <w:sz w:val="16"/>
              <w:szCs w:val="16"/>
            </w:rPr>
          </w:pPr>
        </w:p>
      </w:tc>
      <w:tc>
        <w:tcPr>
          <w:tcW w:w="1056"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rPr>
          </w:pPr>
          <w:r>
            <w:rPr>
              <w:rFonts w:ascii="Calibri" w:hAnsi="Calibri" w:cs="Arial"/>
              <w:color w:val="365F91"/>
              <w:sz w:val="16"/>
              <w:szCs w:val="16"/>
            </w:rPr>
            <w:t>ΕΝΤΥΠΟ</w:t>
          </w:r>
          <w:r w:rsidRPr="00AA6463">
            <w:rPr>
              <w:rFonts w:ascii="Calibri" w:hAnsi="Calibri" w:cs="Arial"/>
              <w:color w:val="365F91"/>
              <w:sz w:val="16"/>
              <w:szCs w:val="16"/>
            </w:rPr>
            <w:t>:</w:t>
          </w:r>
        </w:p>
      </w:tc>
      <w:tc>
        <w:tcPr>
          <w:tcW w:w="5181" w:type="dxa"/>
          <w:gridSpan w:val="2"/>
          <w:tcBorders>
            <w:left w:val="single" w:sz="4" w:space="0" w:color="auto"/>
          </w:tcBorders>
          <w:vAlign w:val="center"/>
        </w:tcPr>
        <w:p w:rsidR="002C1309" w:rsidRPr="0033555C" w:rsidRDefault="002C1309" w:rsidP="00060721">
          <w:pPr>
            <w:spacing w:before="60" w:after="60"/>
            <w:jc w:val="center"/>
            <w:rPr>
              <w:rFonts w:ascii="Calibri" w:hAnsi="Calibri" w:cs="Arial"/>
              <w:b/>
              <w:color w:val="984806"/>
              <w:sz w:val="16"/>
              <w:szCs w:val="16"/>
            </w:rPr>
          </w:pPr>
          <w:r>
            <w:rPr>
              <w:rFonts w:ascii="Calibri" w:hAnsi="Calibri" w:cs="Arial"/>
              <w:b/>
              <w:color w:val="984806"/>
              <w:sz w:val="16"/>
              <w:szCs w:val="16"/>
            </w:rPr>
            <w:t>ΕΙΣΗΓΗΤΙΚΗ ΕΚΘΕΣΗ ΟΛΟΚΛΗΡΩΣΗΣ ΠΤΥΧΙΑΚΗΣ ΕΡΓΑΣΙΑΣ ΚΑΙ ΥΠΟΒΟΛΗΣ ΤΗΣ ΠΡΟΣ ΕΞΕΤΑΣΗ</w:t>
          </w:r>
        </w:p>
      </w:tc>
      <w:tc>
        <w:tcPr>
          <w:tcW w:w="1920" w:type="dxa"/>
          <w:vMerge/>
          <w:vAlign w:val="center"/>
        </w:tcPr>
        <w:p w:rsidR="002C1309" w:rsidRPr="00AA6463" w:rsidRDefault="002C1309" w:rsidP="006F3C32">
          <w:pPr>
            <w:spacing w:before="60" w:after="60"/>
            <w:jc w:val="center"/>
            <w:rPr>
              <w:rFonts w:ascii="Calibri" w:hAnsi="Calibri" w:cs="Arial"/>
              <w:sz w:val="16"/>
              <w:szCs w:val="16"/>
            </w:rPr>
          </w:pPr>
        </w:p>
      </w:tc>
    </w:tr>
    <w:tr w:rsidR="002C1309" w:rsidRPr="00AA6463" w:rsidTr="002C1309">
      <w:trPr>
        <w:cantSplit/>
        <w:trHeight w:val="94"/>
        <w:jc w:val="center"/>
      </w:trPr>
      <w:tc>
        <w:tcPr>
          <w:tcW w:w="1638" w:type="dxa"/>
          <w:vMerge/>
          <w:tcBorders>
            <w:right w:val="single" w:sz="4" w:space="0" w:color="auto"/>
          </w:tcBorders>
        </w:tcPr>
        <w:p w:rsidR="002C1309" w:rsidRPr="00AA6463" w:rsidRDefault="002C1309" w:rsidP="006F3C32">
          <w:pPr>
            <w:spacing w:before="60" w:after="60"/>
            <w:ind w:left="-110"/>
            <w:jc w:val="right"/>
            <w:rPr>
              <w:rFonts w:ascii="Calibri" w:hAnsi="Calibri" w:cs="Arial"/>
              <w:color w:val="365F91"/>
              <w:sz w:val="16"/>
              <w:szCs w:val="16"/>
            </w:rPr>
          </w:pPr>
        </w:p>
      </w:tc>
      <w:tc>
        <w:tcPr>
          <w:tcW w:w="1056" w:type="dxa"/>
          <w:tcBorders>
            <w:right w:val="single" w:sz="4" w:space="0" w:color="auto"/>
          </w:tcBorders>
          <w:vAlign w:val="center"/>
        </w:tcPr>
        <w:p w:rsidR="002C1309" w:rsidRPr="00AA6463" w:rsidRDefault="002C1309" w:rsidP="006F3C32">
          <w:pPr>
            <w:spacing w:before="60" w:after="60"/>
            <w:ind w:left="-110"/>
            <w:jc w:val="right"/>
            <w:rPr>
              <w:rFonts w:ascii="Calibri" w:hAnsi="Calibri" w:cs="Arial"/>
              <w:color w:val="365F91"/>
              <w:sz w:val="16"/>
              <w:szCs w:val="16"/>
              <w:lang w:val="bg-BG"/>
            </w:rPr>
          </w:pPr>
          <w:r w:rsidRPr="00AA6463">
            <w:rPr>
              <w:rFonts w:ascii="Calibri" w:hAnsi="Calibri" w:cs="Arial"/>
              <w:color w:val="365F91"/>
              <w:sz w:val="16"/>
              <w:szCs w:val="16"/>
            </w:rPr>
            <w:t>ΕΚΔΟΤΗΣ:</w:t>
          </w:r>
        </w:p>
      </w:tc>
      <w:tc>
        <w:tcPr>
          <w:tcW w:w="5181" w:type="dxa"/>
          <w:gridSpan w:val="2"/>
          <w:tcBorders>
            <w:left w:val="single" w:sz="4" w:space="0" w:color="auto"/>
          </w:tcBorders>
          <w:vAlign w:val="center"/>
        </w:tcPr>
        <w:p w:rsidR="002C1309" w:rsidRPr="00370F09" w:rsidRDefault="002C1309" w:rsidP="006F3C32">
          <w:pPr>
            <w:tabs>
              <w:tab w:val="left" w:pos="1080"/>
              <w:tab w:val="center" w:pos="2708"/>
            </w:tabs>
            <w:spacing w:before="60" w:after="60"/>
            <w:jc w:val="center"/>
            <w:rPr>
              <w:rFonts w:ascii="Calibri" w:hAnsi="Calibri" w:cs="Arial"/>
              <w:b/>
              <w:color w:val="984806"/>
              <w:sz w:val="16"/>
              <w:szCs w:val="16"/>
            </w:rPr>
          </w:pPr>
          <w:r>
            <w:rPr>
              <w:rFonts w:ascii="Calibri" w:hAnsi="Calibri" w:cs="Arial"/>
              <w:b/>
              <w:color w:val="984806"/>
              <w:sz w:val="16"/>
              <w:szCs w:val="16"/>
            </w:rPr>
            <w:t>ΜΟΔΙΠ</w:t>
          </w:r>
        </w:p>
      </w:tc>
      <w:tc>
        <w:tcPr>
          <w:tcW w:w="1920" w:type="dxa"/>
          <w:vMerge/>
          <w:shd w:val="clear" w:color="auto" w:fill="auto"/>
          <w:vAlign w:val="center"/>
        </w:tcPr>
        <w:p w:rsidR="002C1309" w:rsidRPr="00AA6463" w:rsidRDefault="002C1309" w:rsidP="006F3C32">
          <w:pPr>
            <w:spacing w:before="60" w:after="60"/>
            <w:jc w:val="center"/>
            <w:rPr>
              <w:rFonts w:ascii="Calibri" w:hAnsi="Calibri" w:cs="Arial"/>
              <w:sz w:val="16"/>
              <w:szCs w:val="16"/>
            </w:rPr>
          </w:pPr>
        </w:p>
      </w:tc>
    </w:tr>
  </w:tbl>
  <w:p w:rsidR="004D4661" w:rsidRDefault="004D466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D78C4"/>
    <w:rsid w:val="001E317B"/>
    <w:rsid w:val="001F0E13"/>
    <w:rsid w:val="001F25E1"/>
    <w:rsid w:val="001F4405"/>
    <w:rsid w:val="00202E3D"/>
    <w:rsid w:val="00203B77"/>
    <w:rsid w:val="00204409"/>
    <w:rsid w:val="002110FC"/>
    <w:rsid w:val="00217EE6"/>
    <w:rsid w:val="00237B9C"/>
    <w:rsid w:val="00243E74"/>
    <w:rsid w:val="00265C02"/>
    <w:rsid w:val="00286831"/>
    <w:rsid w:val="00290E40"/>
    <w:rsid w:val="002A2613"/>
    <w:rsid w:val="002A4176"/>
    <w:rsid w:val="002A6F43"/>
    <w:rsid w:val="002B6C25"/>
    <w:rsid w:val="002C1309"/>
    <w:rsid w:val="002C5C38"/>
    <w:rsid w:val="002D0ADA"/>
    <w:rsid w:val="002D5FBC"/>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9A0"/>
    <w:rsid w:val="0044171A"/>
    <w:rsid w:val="0046345F"/>
    <w:rsid w:val="004731A1"/>
    <w:rsid w:val="00475DA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335DF"/>
    <w:rsid w:val="006361CA"/>
    <w:rsid w:val="006469B5"/>
    <w:rsid w:val="0065053E"/>
    <w:rsid w:val="00664B57"/>
    <w:rsid w:val="00673BF9"/>
    <w:rsid w:val="00680563"/>
    <w:rsid w:val="00694DBA"/>
    <w:rsid w:val="006A1C41"/>
    <w:rsid w:val="006A4307"/>
    <w:rsid w:val="006B3221"/>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A7CC6"/>
    <w:rsid w:val="009A7F72"/>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D63"/>
    <w:rsid w:val="00BC07AA"/>
    <w:rsid w:val="00C173EF"/>
    <w:rsid w:val="00C254F0"/>
    <w:rsid w:val="00C45601"/>
    <w:rsid w:val="00C57030"/>
    <w:rsid w:val="00C73C64"/>
    <w:rsid w:val="00C94C40"/>
    <w:rsid w:val="00C94CD7"/>
    <w:rsid w:val="00CC6134"/>
    <w:rsid w:val="00D01E12"/>
    <w:rsid w:val="00D365A2"/>
    <w:rsid w:val="00D665DD"/>
    <w:rsid w:val="00D72790"/>
    <w:rsid w:val="00D75808"/>
    <w:rsid w:val="00D76BC3"/>
    <w:rsid w:val="00D81E72"/>
    <w:rsid w:val="00E165E4"/>
    <w:rsid w:val="00E24A8F"/>
    <w:rsid w:val="00E31172"/>
    <w:rsid w:val="00E46442"/>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1532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user</cp:lastModifiedBy>
  <cp:revision>2</cp:revision>
  <cp:lastPrinted>2012-11-23T13:12:00Z</cp:lastPrinted>
  <dcterms:created xsi:type="dcterms:W3CDTF">2013-10-14T07:52:00Z</dcterms:created>
  <dcterms:modified xsi:type="dcterms:W3CDTF">2013-10-14T07:52:00Z</dcterms:modified>
</cp:coreProperties>
</file>